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48"/>
          <w:lang w:val="en-US" w:eastAsia="zh-CN"/>
        </w:rPr>
        <w:t>校</w:t>
      </w:r>
      <w:r>
        <w:rPr>
          <w:rFonts w:hint="eastAsia"/>
          <w:b/>
          <w:bCs/>
          <w:sz w:val="48"/>
        </w:rPr>
        <w:t xml:space="preserve">  内  暂  借  单</w:t>
      </w:r>
    </w:p>
    <w:p>
      <w:pPr>
        <w:jc w:val="center"/>
        <w:rPr>
          <w:rFonts w:hint="eastAsia"/>
          <w:sz w:val="1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18"/>
        </w:rPr>
        <w:t xml:space="preserve">                                         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4"/>
        </w:rPr>
        <w:t>年     月     日</w:t>
      </w:r>
    </w:p>
    <w:tbl>
      <w:tblPr>
        <w:tblStyle w:val="4"/>
        <w:tblW w:w="869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5"/>
        <w:gridCol w:w="1116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080" w:type="dxa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</w:t>
            </w:r>
          </w:p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075" w:type="dxa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归还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69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69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借用部门负责人意见：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69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借出部门负责人意见：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91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资产与后勤管理部意见：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8691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  <w:sz w:val="32"/>
        </w:rPr>
      </w:pPr>
    </w:p>
    <w:sectPr>
      <w:pgSz w:w="11906" w:h="16838"/>
      <w:pgMar w:top="1440" w:right="1797" w:bottom="1440" w:left="1797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888"/>
    <w:rsid w:val="00922888"/>
    <w:rsid w:val="00F7247D"/>
    <w:rsid w:val="457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</Company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2017-04-20T06:30:00Z</dcterms:created>
  <dc:creator>user</dc:creator>
  <cp:lastModifiedBy>三埔之叶</cp:lastModifiedBy>
  <cp:lastPrinted>2006-01-16T06:37:00Z</cp:lastPrinted>
  <dcterms:modified xsi:type="dcterms:W3CDTF">2020-06-03T08:09:42Z</dcterms:modified>
  <dc:title>校  内  暂  借  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